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2C" w:rsidRPr="008B4C72" w:rsidRDefault="00FD132C" w:rsidP="00774B3C">
      <w:pPr>
        <w:ind w:left="-900"/>
        <w:jc w:val="center"/>
        <w:rPr>
          <w:sz w:val="26"/>
          <w:szCs w:val="26"/>
          <w:u w:val="single"/>
        </w:rPr>
      </w:pPr>
      <w:r w:rsidRPr="008B4C72">
        <w:rPr>
          <w:b/>
          <w:sz w:val="26"/>
          <w:szCs w:val="26"/>
          <w:u w:val="single"/>
        </w:rPr>
        <w:t>SHIPPING SERVICES</w:t>
      </w:r>
    </w:p>
    <w:p w:rsidR="00FD132C" w:rsidRPr="00BB25E7" w:rsidRDefault="00FD132C" w:rsidP="00774B3C">
      <w:pPr>
        <w:pStyle w:val="Heading2"/>
        <w:jc w:val="left"/>
        <w:rPr>
          <w:rFonts w:ascii="Times New Roman" w:hAnsi="Times New Roman"/>
          <w:bCs w:val="0"/>
          <w:sz w:val="22"/>
          <w:szCs w:val="22"/>
          <w:u w:val="single"/>
        </w:rPr>
      </w:pPr>
      <w:r w:rsidRPr="00BB25E7">
        <w:rPr>
          <w:rFonts w:ascii="Times New Roman" w:hAnsi="Times New Roman"/>
          <w:bCs w:val="0"/>
          <w:sz w:val="22"/>
          <w:szCs w:val="22"/>
          <w:u w:val="single"/>
        </w:rPr>
        <w:t>I. MAINLAND &amp; ISLAND SERVICES</w:t>
      </w:r>
    </w:p>
    <w:p w:rsidR="00FD132C" w:rsidRDefault="00FD132C" w:rsidP="00774B3C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>1. Name of Passenger Ship, Capacity &amp; Voyages performed during 201</w:t>
      </w:r>
      <w:r w:rsidR="004C7827">
        <w:rPr>
          <w:b/>
          <w:sz w:val="20"/>
          <w:szCs w:val="20"/>
        </w:rPr>
        <w:t>7</w:t>
      </w:r>
      <w:r w:rsidR="006466E4">
        <w:rPr>
          <w:b/>
          <w:sz w:val="20"/>
          <w:szCs w:val="20"/>
        </w:rPr>
        <w:t>-18</w:t>
      </w:r>
    </w:p>
    <w:p w:rsidR="00FD132C" w:rsidRPr="00EE797E" w:rsidRDefault="00FD132C" w:rsidP="00774B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774B3C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(As on 31</w:t>
      </w:r>
      <w:r>
        <w:rPr>
          <w:sz w:val="20"/>
          <w:szCs w:val="20"/>
          <w:vertAlign w:val="superscript"/>
        </w:rPr>
        <w:t>st</w:t>
      </w:r>
      <w:r w:rsidR="008A54F3">
        <w:rPr>
          <w:sz w:val="20"/>
          <w:szCs w:val="20"/>
        </w:rPr>
        <w:t xml:space="preserve"> December, 201</w:t>
      </w:r>
      <w:r w:rsidR="006466E4">
        <w:rPr>
          <w:sz w:val="20"/>
          <w:szCs w:val="20"/>
        </w:rPr>
        <w:t>7</w:t>
      </w:r>
      <w:r>
        <w:rPr>
          <w:sz w:val="20"/>
          <w:szCs w:val="20"/>
        </w:rPr>
        <w:t>)</w:t>
      </w:r>
    </w:p>
    <w:tbl>
      <w:tblPr>
        <w:tblpPr w:leftFromText="180" w:rightFromText="180" w:vertAnchor="text" w:horzAnchor="margin" w:tblpY="31"/>
        <w:tblW w:w="7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1638"/>
        <w:gridCol w:w="872"/>
        <w:gridCol w:w="1067"/>
        <w:gridCol w:w="808"/>
        <w:gridCol w:w="1405"/>
        <w:gridCol w:w="1248"/>
      </w:tblGrid>
      <w:tr w:rsidR="00FD132C" w:rsidRPr="0020474D" w:rsidTr="00824641">
        <w:trPr>
          <w:trHeight w:val="50"/>
        </w:trPr>
        <w:tc>
          <w:tcPr>
            <w:tcW w:w="1638" w:type="dxa"/>
            <w:vMerge w:val="restart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474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Name of Ship/Vessels</w:t>
            </w:r>
          </w:p>
        </w:tc>
        <w:tc>
          <w:tcPr>
            <w:tcW w:w="2747" w:type="dxa"/>
            <w:gridSpan w:val="3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474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Passenger Capacity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474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Cargo (MT)</w:t>
            </w:r>
          </w:p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474D">
              <w:rPr>
                <w:rFonts w:ascii="Arial" w:hAnsi="Arial" w:cs="Arial"/>
                <w:sz w:val="18"/>
                <w:szCs w:val="18"/>
              </w:rPr>
              <w:t>Capacity</w:t>
            </w:r>
          </w:p>
        </w:tc>
        <w:tc>
          <w:tcPr>
            <w:tcW w:w="1248" w:type="dxa"/>
            <w:vMerge w:val="restart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474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Voyages performed</w:t>
            </w:r>
          </w:p>
        </w:tc>
      </w:tr>
      <w:tr w:rsidR="00FD132C" w:rsidRPr="0020474D" w:rsidTr="00824641">
        <w:trPr>
          <w:trHeight w:val="133"/>
        </w:trPr>
        <w:tc>
          <w:tcPr>
            <w:tcW w:w="1638" w:type="dxa"/>
            <w:vMerge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474D">
              <w:rPr>
                <w:rFonts w:ascii="Arial" w:hAnsi="Arial" w:cs="Arial"/>
                <w:sz w:val="18"/>
                <w:szCs w:val="18"/>
              </w:rPr>
              <w:t>Cabin</w:t>
            </w:r>
          </w:p>
        </w:tc>
        <w:tc>
          <w:tcPr>
            <w:tcW w:w="1067" w:type="dxa"/>
            <w:shd w:val="clear" w:color="auto" w:fill="auto"/>
          </w:tcPr>
          <w:p w:rsidR="00FD132C" w:rsidRPr="0020474D" w:rsidRDefault="00FD132C" w:rsidP="008A54F3">
            <w:pPr>
              <w:spacing w:after="0" w:line="240" w:lineRule="auto"/>
              <w:ind w:right="-166"/>
              <w:rPr>
                <w:rFonts w:ascii="Arial" w:hAnsi="Arial" w:cs="Arial"/>
                <w:sz w:val="18"/>
                <w:szCs w:val="18"/>
              </w:rPr>
            </w:pPr>
            <w:r w:rsidRPr="0020474D">
              <w:rPr>
                <w:rFonts w:ascii="Arial" w:hAnsi="Arial" w:cs="Arial"/>
                <w:sz w:val="18"/>
                <w:szCs w:val="18"/>
              </w:rPr>
              <w:t>Bunk/Deck</w:t>
            </w:r>
          </w:p>
        </w:tc>
        <w:tc>
          <w:tcPr>
            <w:tcW w:w="80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474D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5" w:type="dxa"/>
            <w:vMerge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32C" w:rsidRPr="0020474D" w:rsidTr="00824641">
        <w:trPr>
          <w:trHeight w:val="50"/>
        </w:trPr>
        <w:tc>
          <w:tcPr>
            <w:tcW w:w="163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32C" w:rsidRPr="0020474D" w:rsidTr="00824641">
        <w:trPr>
          <w:trHeight w:val="97"/>
        </w:trPr>
        <w:tc>
          <w:tcPr>
            <w:tcW w:w="163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32C" w:rsidRPr="0020474D" w:rsidTr="00824641">
        <w:trPr>
          <w:trHeight w:val="79"/>
        </w:trPr>
        <w:tc>
          <w:tcPr>
            <w:tcW w:w="163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32C" w:rsidRPr="0020474D" w:rsidTr="00824641">
        <w:trPr>
          <w:trHeight w:val="207"/>
        </w:trPr>
        <w:tc>
          <w:tcPr>
            <w:tcW w:w="163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132C" w:rsidRDefault="00FD132C" w:rsidP="00774B3C">
      <w:pPr>
        <w:spacing w:after="0" w:line="240" w:lineRule="auto"/>
        <w:jc w:val="both"/>
        <w:rPr>
          <w:b/>
        </w:rPr>
      </w:pPr>
    </w:p>
    <w:p w:rsidR="00FD132C" w:rsidRDefault="00FD132C" w:rsidP="00774B3C">
      <w:pPr>
        <w:spacing w:after="0" w:line="240" w:lineRule="auto"/>
        <w:jc w:val="both"/>
        <w:rPr>
          <w:b/>
        </w:rPr>
      </w:pPr>
    </w:p>
    <w:p w:rsidR="00FD132C" w:rsidRDefault="00FD132C" w:rsidP="00774B3C">
      <w:pPr>
        <w:spacing w:after="0" w:line="240" w:lineRule="auto"/>
        <w:jc w:val="both"/>
        <w:rPr>
          <w:b/>
        </w:rPr>
      </w:pPr>
    </w:p>
    <w:p w:rsidR="00FD132C" w:rsidRDefault="00FD132C" w:rsidP="00774B3C">
      <w:pPr>
        <w:spacing w:after="0" w:line="240" w:lineRule="auto"/>
        <w:jc w:val="both"/>
        <w:rPr>
          <w:b/>
        </w:rPr>
      </w:pPr>
    </w:p>
    <w:p w:rsidR="00FD132C" w:rsidRDefault="00FD132C" w:rsidP="00774B3C">
      <w:pPr>
        <w:spacing w:after="0" w:line="240" w:lineRule="auto"/>
        <w:jc w:val="both"/>
        <w:rPr>
          <w:b/>
        </w:rPr>
      </w:pPr>
    </w:p>
    <w:p w:rsidR="00FD132C" w:rsidRPr="0020474D" w:rsidRDefault="00FD132C" w:rsidP="00774B3C">
      <w:pPr>
        <w:spacing w:after="0" w:line="240" w:lineRule="auto"/>
        <w:rPr>
          <w:b/>
          <w:sz w:val="10"/>
        </w:rPr>
      </w:pPr>
    </w:p>
    <w:p w:rsidR="00FC1372" w:rsidRDefault="00FC1372" w:rsidP="00774B3C">
      <w:pPr>
        <w:spacing w:after="0" w:line="240" w:lineRule="auto"/>
        <w:rPr>
          <w:bCs/>
        </w:rPr>
      </w:pPr>
    </w:p>
    <w:p w:rsidR="00FD132C" w:rsidRDefault="00FD132C" w:rsidP="00774B3C">
      <w:pPr>
        <w:spacing w:after="0" w:line="240" w:lineRule="auto"/>
        <w:rPr>
          <w:bCs/>
        </w:rPr>
      </w:pPr>
      <w:r>
        <w:rPr>
          <w:bCs/>
        </w:rPr>
        <w:t xml:space="preserve">2. Traffic by Ships between Mainland &amp; Islands    </w:t>
      </w:r>
      <w:r w:rsidR="00FC1372">
        <w:rPr>
          <w:bCs/>
        </w:rPr>
        <w:t xml:space="preserve">           </w:t>
      </w:r>
      <w:r>
        <w:rPr>
          <w:bCs/>
        </w:rPr>
        <w:t xml:space="preserve">      (</w:t>
      </w:r>
      <w:r w:rsidRPr="004C5772">
        <w:rPr>
          <w:rFonts w:ascii="Arial" w:hAnsi="Arial" w:cs="Arial"/>
          <w:bCs/>
          <w:sz w:val="20"/>
          <w:szCs w:val="20"/>
        </w:rPr>
        <w:t>as on 31-12-201</w:t>
      </w:r>
      <w:r w:rsidR="006466E4">
        <w:rPr>
          <w:rFonts w:ascii="Arial" w:hAnsi="Arial" w:cs="Arial"/>
          <w:bCs/>
          <w:sz w:val="20"/>
          <w:szCs w:val="20"/>
        </w:rPr>
        <w:t>7</w:t>
      </w:r>
      <w:r>
        <w:rPr>
          <w:bCs/>
        </w:rPr>
        <w:t>)</w:t>
      </w:r>
    </w:p>
    <w:tbl>
      <w:tblPr>
        <w:tblW w:w="6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724"/>
        <w:gridCol w:w="990"/>
        <w:gridCol w:w="2250"/>
      </w:tblGrid>
      <w:tr w:rsidR="00FD132C" w:rsidTr="00824641">
        <w:trPr>
          <w:trHeight w:val="25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Item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Unit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6466E4" w:rsidP="00D60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During 201</w:t>
            </w:r>
            <w:r w:rsidR="00D60A98">
              <w:rPr>
                <w:rFonts w:ascii="Arial" w:hAnsi="Arial" w:cs="Arial"/>
                <w:b/>
                <w:sz w:val="18"/>
              </w:rPr>
              <w:t>7</w:t>
            </w:r>
            <w:r w:rsidR="00FD132C">
              <w:rPr>
                <w:rFonts w:ascii="Arial" w:hAnsi="Arial" w:cs="Arial"/>
                <w:b/>
                <w:sz w:val="18"/>
              </w:rPr>
              <w:t>-1</w:t>
            </w:r>
            <w:r w:rsidR="00D60A98">
              <w:rPr>
                <w:rFonts w:ascii="Arial" w:hAnsi="Arial" w:cs="Arial"/>
                <w:b/>
                <w:sz w:val="18"/>
              </w:rPr>
              <w:t>8</w:t>
            </w:r>
          </w:p>
        </w:tc>
      </w:tr>
      <w:tr w:rsidR="00FD132C" w:rsidTr="00824641">
        <w:trPr>
          <w:trHeight w:val="240"/>
        </w:trPr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Pr="00FE7294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7294">
              <w:rPr>
                <w:rFonts w:ascii="Arial" w:hAnsi="Arial" w:cs="Arial"/>
                <w:b/>
                <w:sz w:val="16"/>
                <w:szCs w:val="16"/>
              </w:rPr>
              <w:t>A. PASSENGER:</w:t>
            </w:r>
          </w:p>
        </w:tc>
      </w:tr>
      <w:tr w:rsidR="00FD132C" w:rsidTr="00824641">
        <w:trPr>
          <w:trHeight w:val="5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a. Passenger embarked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rPr>
          <w:trHeight w:val="19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b. Passenger disembarked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rPr>
          <w:trHeight w:val="258"/>
        </w:trPr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Pr="00FE7294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7294">
              <w:rPr>
                <w:rFonts w:ascii="Arial" w:hAnsi="Arial" w:cs="Arial"/>
                <w:b/>
                <w:sz w:val="16"/>
                <w:szCs w:val="16"/>
              </w:rPr>
              <w:t>B. CARGO BROUGHT FROM MAINLAND</w:t>
            </w:r>
          </w:p>
        </w:tc>
      </w:tr>
      <w:tr w:rsidR="00FD132C" w:rsidTr="00824641">
        <w:trPr>
          <w:trHeight w:val="24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a. By DSS Vessels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rPr>
          <w:trHeight w:val="25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b. By SCI Vessels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rPr>
          <w:trHeight w:val="25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Total Cargo Brought by Ships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FD132C" w:rsidRDefault="00FD132C" w:rsidP="00774B3C">
      <w:pPr>
        <w:spacing w:after="0" w:line="240" w:lineRule="auto"/>
        <w:ind w:left="-142"/>
        <w:rPr>
          <w:sz w:val="12"/>
        </w:rPr>
      </w:pPr>
    </w:p>
    <w:p w:rsidR="00FD132C" w:rsidRPr="0054602A" w:rsidRDefault="00FD132C" w:rsidP="00774B3C">
      <w:pPr>
        <w:spacing w:after="0" w:line="240" w:lineRule="auto"/>
        <w:ind w:left="-142"/>
        <w:rPr>
          <w:sz w:val="2"/>
        </w:rPr>
      </w:pPr>
    </w:p>
    <w:p w:rsidR="00FD132C" w:rsidRDefault="00FD132C" w:rsidP="00774B3C">
      <w:pPr>
        <w:spacing w:after="0" w:line="240" w:lineRule="auto"/>
        <w:ind w:left="-142"/>
        <w:rPr>
          <w:b/>
        </w:rPr>
      </w:pPr>
      <w:r>
        <w:t>II</w:t>
      </w:r>
      <w:proofErr w:type="gramStart"/>
      <w:r>
        <w:rPr>
          <w:color w:val="FF00FF"/>
        </w:rPr>
        <w:t xml:space="preserve">.  </w:t>
      </w:r>
      <w:r>
        <w:rPr>
          <w:b/>
        </w:rPr>
        <w:t>INTER</w:t>
      </w:r>
      <w:proofErr w:type="gramEnd"/>
      <w:r>
        <w:rPr>
          <w:b/>
        </w:rPr>
        <w:t xml:space="preserve"> – ISLAND SERVICES</w:t>
      </w:r>
    </w:p>
    <w:p w:rsidR="00FD132C" w:rsidRDefault="00FD132C" w:rsidP="00774B3C">
      <w:pPr>
        <w:spacing w:after="0" w:line="240" w:lineRule="auto"/>
      </w:pPr>
      <w:r>
        <w:rPr>
          <w:b/>
        </w:rPr>
        <w:t xml:space="preserve">   </w:t>
      </w:r>
      <w:proofErr w:type="gramStart"/>
      <w:r>
        <w:rPr>
          <w:b/>
        </w:rPr>
        <w:t>1.Details</w:t>
      </w:r>
      <w:proofErr w:type="gramEnd"/>
      <w:r>
        <w:rPr>
          <w:b/>
        </w:rPr>
        <w:t xml:space="preserve"> of Inter Island Vessels</w:t>
      </w:r>
      <w:r>
        <w:t xml:space="preserve"> </w:t>
      </w:r>
    </w:p>
    <w:p w:rsidR="00FD132C" w:rsidRPr="004C5772" w:rsidRDefault="00FD132C" w:rsidP="00774B3C">
      <w:pPr>
        <w:spacing w:after="0" w:line="240" w:lineRule="auto"/>
        <w:rPr>
          <w:sz w:val="4"/>
        </w:rPr>
      </w:pPr>
      <w:r>
        <w:t xml:space="preserve"> </w:t>
      </w:r>
      <w:r w:rsidR="001A1FBE">
        <w:t xml:space="preserve">                             </w:t>
      </w:r>
    </w:p>
    <w:tbl>
      <w:tblPr>
        <w:tblpPr w:leftFromText="180" w:rightFromText="180" w:vertAnchor="text" w:horzAnchor="margin" w:tblpY="135"/>
        <w:tblW w:w="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337"/>
        <w:gridCol w:w="1501"/>
      </w:tblGrid>
      <w:tr w:rsidR="00FD132C" w:rsidTr="00824641">
        <w:tc>
          <w:tcPr>
            <w:tcW w:w="4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32C" w:rsidRDefault="00FD132C" w:rsidP="006466E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sz w:val="20"/>
                <w:szCs w:val="20"/>
              </w:rPr>
              <w:t>(As on 31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December 201</w:t>
            </w:r>
            <w:r w:rsidR="006466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 of Vessel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No. of Vessels</w:t>
            </w: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A. Passenger Vessel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824641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41" w:rsidRDefault="00824641" w:rsidP="00824641">
            <w:pPr>
              <w:spacing w:after="0" w:line="240" w:lineRule="auto"/>
              <w:ind w:left="6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Mainland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41" w:rsidRDefault="00824641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824641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41" w:rsidRDefault="00824641" w:rsidP="00824641">
            <w:pPr>
              <w:spacing w:after="0" w:line="240" w:lineRule="auto"/>
              <w:ind w:left="6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 Island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41" w:rsidRDefault="00824641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18"/>
              </w:rPr>
              <w:t>Pax</w:t>
            </w:r>
            <w:proofErr w:type="spellEnd"/>
            <w:r>
              <w:rPr>
                <w:rFonts w:ascii="Arial" w:hAnsi="Arial" w:cs="Arial"/>
                <w:sz w:val="18"/>
              </w:rPr>
              <w:t>-cum-Cargo Vessel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C. Cargo Vessel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B848A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D. </w:t>
            </w:r>
            <w:r w:rsidR="00B848AB">
              <w:rPr>
                <w:rFonts w:ascii="Arial" w:hAnsi="Arial" w:cs="Arial"/>
                <w:sz w:val="18"/>
              </w:rPr>
              <w:t xml:space="preserve"> Landing Ferry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B848A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E. </w:t>
            </w:r>
            <w:r w:rsidR="00B848AB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="00B848AB">
              <w:rPr>
                <w:rFonts w:ascii="Arial" w:hAnsi="Arial" w:cs="Arial"/>
                <w:b/>
                <w:sz w:val="18"/>
              </w:rPr>
              <w:t>Harbour</w:t>
            </w:r>
            <w:proofErr w:type="spellEnd"/>
            <w:r w:rsidR="00B848AB">
              <w:rPr>
                <w:rFonts w:ascii="Arial" w:hAnsi="Arial" w:cs="Arial"/>
                <w:b/>
                <w:sz w:val="18"/>
              </w:rPr>
              <w:t xml:space="preserve"> Ferry Service</w:t>
            </w:r>
            <w:r w:rsidR="00B848A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B848AB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B" w:rsidRDefault="00B848AB" w:rsidP="00593592">
            <w:pPr>
              <w:spacing w:after="0" w:line="240" w:lineRule="auto"/>
              <w:ind w:left="56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18"/>
              </w:rPr>
              <w:t>Pax</w:t>
            </w:r>
            <w:proofErr w:type="spellEnd"/>
            <w:r>
              <w:rPr>
                <w:rFonts w:ascii="Arial" w:hAnsi="Arial" w:cs="Arial"/>
                <w:sz w:val="18"/>
              </w:rPr>
              <w:t>-cum-Vehicle Ferry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B" w:rsidRDefault="00B848AB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593592" w:rsidP="00593592">
            <w:pPr>
              <w:spacing w:after="0" w:line="240" w:lineRule="auto"/>
              <w:ind w:left="56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  <w:r w:rsidR="00FD132C">
              <w:rPr>
                <w:rFonts w:ascii="Arial" w:hAnsi="Arial" w:cs="Arial"/>
                <w:sz w:val="18"/>
              </w:rPr>
              <w:t>. Ferry Vessel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593592" w:rsidP="00593592">
            <w:pPr>
              <w:spacing w:after="0" w:line="240" w:lineRule="auto"/>
              <w:ind w:left="56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="00FD132C">
              <w:rPr>
                <w:rFonts w:ascii="Arial" w:hAnsi="Arial" w:cs="Arial"/>
                <w:sz w:val="18"/>
              </w:rPr>
              <w:t>. Motor Launch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B848AB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  <w:r w:rsidR="00FD132C">
              <w:rPr>
                <w:rFonts w:ascii="Arial" w:hAnsi="Arial" w:cs="Arial"/>
                <w:sz w:val="18"/>
              </w:rPr>
              <w:t>. Other Type of Vessel (please specify)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Grand Total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54602A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2A" w:rsidRDefault="0054602A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2A" w:rsidRDefault="0054602A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FD132C" w:rsidRDefault="00FD132C" w:rsidP="00774B3C">
      <w:pPr>
        <w:spacing w:after="0" w:line="240" w:lineRule="auto"/>
        <w:rPr>
          <w:b/>
          <w:bCs/>
          <w:sz w:val="44"/>
        </w:rPr>
      </w:pPr>
    </w:p>
    <w:p w:rsidR="00FD132C" w:rsidRDefault="00FD132C" w:rsidP="00774B3C">
      <w:pPr>
        <w:spacing w:after="0" w:line="240" w:lineRule="auto"/>
        <w:rPr>
          <w:b/>
          <w:bCs/>
          <w:sz w:val="44"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B848AB" w:rsidRDefault="00B848AB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54602A" w:rsidRPr="0054602A" w:rsidRDefault="0054602A" w:rsidP="00774B3C">
      <w:pPr>
        <w:tabs>
          <w:tab w:val="left" w:pos="990"/>
        </w:tabs>
        <w:spacing w:after="0" w:line="240" w:lineRule="auto"/>
        <w:ind w:left="5130" w:hanging="5130"/>
        <w:rPr>
          <w:b/>
          <w:sz w:val="6"/>
        </w:rPr>
      </w:pPr>
    </w:p>
    <w:p w:rsidR="00FD132C" w:rsidRDefault="00FD132C" w:rsidP="00774B3C">
      <w:pPr>
        <w:tabs>
          <w:tab w:val="left" w:pos="990"/>
        </w:tabs>
        <w:spacing w:after="0" w:line="240" w:lineRule="auto"/>
        <w:ind w:left="5130" w:hanging="5130"/>
        <w:rPr>
          <w:b/>
        </w:rPr>
      </w:pPr>
      <w:r>
        <w:rPr>
          <w:b/>
        </w:rPr>
        <w:t>2. Traffic by Inter-Island Vessels between</w:t>
      </w:r>
      <w:r>
        <w:t xml:space="preserve"> </w:t>
      </w:r>
      <w:r>
        <w:rPr>
          <w:b/>
        </w:rPr>
        <w:t xml:space="preserve">Port </w:t>
      </w:r>
      <w:r w:rsidR="006466E4">
        <w:rPr>
          <w:b/>
        </w:rPr>
        <w:t>Blair &amp; Other Islands during 20</w:t>
      </w:r>
      <w:r w:rsidR="008A54F3">
        <w:rPr>
          <w:b/>
        </w:rPr>
        <w:t>1</w:t>
      </w:r>
      <w:r w:rsidR="004C7827">
        <w:rPr>
          <w:b/>
        </w:rPr>
        <w:t>7</w:t>
      </w:r>
      <w:r w:rsidR="006466E4">
        <w:rPr>
          <w:b/>
        </w:rPr>
        <w:t>-18</w:t>
      </w:r>
      <w:r>
        <w:rPr>
          <w:b/>
        </w:rPr>
        <w:t xml:space="preserve">                                   (as on 31.12.201</w:t>
      </w:r>
      <w:r w:rsidR="006466E4">
        <w:rPr>
          <w:b/>
        </w:rPr>
        <w:t>7</w:t>
      </w:r>
      <w:r>
        <w:rPr>
          <w:b/>
        </w:rPr>
        <w:t>)</w:t>
      </w:r>
    </w:p>
    <w:tbl>
      <w:tblPr>
        <w:tblpPr w:leftFromText="180" w:rightFromText="180" w:vertAnchor="text" w:horzAnchor="page" w:tblpX="1458" w:tblpY="28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2167"/>
        <w:gridCol w:w="2335"/>
        <w:gridCol w:w="2302"/>
      </w:tblGrid>
      <w:tr w:rsidR="00FD132C" w:rsidTr="001A1FBE">
        <w:trPr>
          <w:trHeight w:val="50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From Port Blair to Inter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Island</w:t>
              </w:r>
            </w:smartTag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 Inter Island to Port Blair</w:t>
            </w:r>
          </w:p>
        </w:tc>
      </w:tr>
      <w:tr w:rsidR="00FD132C" w:rsidTr="001A1FBE">
        <w:trPr>
          <w:trHeight w:val="25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A. Passenger Traffic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D132C" w:rsidTr="001A1FBE">
        <w:trPr>
          <w:trHeight w:val="27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Cargo Traffic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D132C" w:rsidRDefault="00FD132C" w:rsidP="00774B3C">
      <w:pPr>
        <w:spacing w:after="0" w:line="240" w:lineRule="auto"/>
      </w:pPr>
    </w:p>
    <w:p w:rsidR="00FD132C" w:rsidRDefault="00FD132C" w:rsidP="00774B3C">
      <w:pPr>
        <w:spacing w:after="0" w:line="240" w:lineRule="auto"/>
      </w:pPr>
    </w:p>
    <w:p w:rsidR="00FD132C" w:rsidRDefault="00FD132C" w:rsidP="00774B3C">
      <w:pPr>
        <w:spacing w:after="0" w:line="240" w:lineRule="auto"/>
      </w:pPr>
    </w:p>
    <w:p w:rsidR="00FD132C" w:rsidRDefault="00FD132C" w:rsidP="00774B3C">
      <w:pPr>
        <w:spacing w:after="0" w:line="240" w:lineRule="auto"/>
      </w:pPr>
    </w:p>
    <w:p w:rsidR="00FD132C" w:rsidRDefault="00FD132C" w:rsidP="00774B3C">
      <w:pPr>
        <w:spacing w:after="0" w:line="240" w:lineRule="auto"/>
      </w:pPr>
    </w:p>
    <w:tbl>
      <w:tblPr>
        <w:tblpPr w:leftFromText="180" w:rightFromText="180" w:vertAnchor="text" w:horzAnchor="page" w:tblpX="1458" w:tblpY="28"/>
        <w:tblW w:w="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1834"/>
        <w:gridCol w:w="1710"/>
        <w:gridCol w:w="1530"/>
      </w:tblGrid>
      <w:tr w:rsidR="00FD132C" w:rsidTr="001A1FBE">
        <w:trPr>
          <w:trHeight w:val="272"/>
        </w:trPr>
        <w:tc>
          <w:tcPr>
            <w:tcW w:w="50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32C" w:rsidRPr="00AD0978" w:rsidRDefault="00FD132C" w:rsidP="001A1FB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</w:t>
            </w:r>
            <w:r w:rsidRPr="00AD0978">
              <w:rPr>
                <w:rFonts w:ascii="Arial" w:hAnsi="Arial" w:cs="Arial"/>
                <w:b/>
                <w:sz w:val="20"/>
              </w:rPr>
              <w:t xml:space="preserve">Location-wise No. of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G</w:t>
            </w:r>
            <w:r w:rsidRPr="00AD0978">
              <w:rPr>
                <w:rFonts w:ascii="Arial" w:hAnsi="Arial" w:cs="Arial"/>
                <w:b/>
                <w:sz w:val="20"/>
              </w:rPr>
              <w:t>odown</w:t>
            </w:r>
            <w:proofErr w:type="spellEnd"/>
            <w:r w:rsidRPr="00AD0978">
              <w:rPr>
                <w:rFonts w:ascii="Arial" w:hAnsi="Arial" w:cs="Arial"/>
                <w:b/>
                <w:sz w:val="20"/>
              </w:rPr>
              <w:t xml:space="preserve"> with capacity </w:t>
            </w:r>
          </w:p>
        </w:tc>
      </w:tr>
      <w:tr w:rsidR="00FD132C" w:rsidTr="001A1FBE">
        <w:trPr>
          <w:trHeight w:val="272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No. of </w:t>
            </w:r>
            <w:proofErr w:type="spellStart"/>
            <w:r>
              <w:rPr>
                <w:rFonts w:ascii="Arial" w:hAnsi="Arial" w:cs="Arial"/>
                <w:sz w:val="20"/>
              </w:rPr>
              <w:t>Godown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Capacity </w:t>
            </w:r>
          </w:p>
        </w:tc>
      </w:tr>
      <w:tr w:rsidR="00FD132C" w:rsidTr="001A1FBE">
        <w:trPr>
          <w:trHeight w:val="272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D132C" w:rsidTr="001A1FBE">
        <w:trPr>
          <w:trHeight w:val="272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D132C" w:rsidTr="001A1FBE">
        <w:trPr>
          <w:trHeight w:val="272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D132C" w:rsidRDefault="00FD132C" w:rsidP="00774B3C">
      <w:pPr>
        <w:spacing w:after="0" w:line="240" w:lineRule="auto"/>
        <w:ind w:left="1080" w:hanging="1080"/>
      </w:pPr>
    </w:p>
    <w:p w:rsidR="00FD132C" w:rsidRPr="00007AC0" w:rsidRDefault="00FD132C" w:rsidP="00774B3C">
      <w:pPr>
        <w:spacing w:after="0" w:line="240" w:lineRule="auto"/>
        <w:rPr>
          <w:b/>
        </w:rPr>
      </w:pPr>
      <w:r>
        <w:rPr>
          <w:b/>
        </w:rPr>
        <w:t xml:space="preserve">  </w:t>
      </w:r>
    </w:p>
    <w:p w:rsidR="00FD132C" w:rsidRDefault="00FD132C" w:rsidP="00774B3C">
      <w:pPr>
        <w:spacing w:after="0" w:line="240" w:lineRule="auto"/>
        <w:rPr>
          <w:b/>
        </w:rPr>
      </w:pPr>
    </w:p>
    <w:p w:rsidR="00FD132C" w:rsidRDefault="00FD132C" w:rsidP="00774B3C">
      <w:pPr>
        <w:spacing w:after="0" w:line="240" w:lineRule="auto"/>
        <w:rPr>
          <w:rFonts w:ascii="Arial" w:hAnsi="Arial" w:cs="Arial"/>
        </w:rPr>
      </w:pPr>
    </w:p>
    <w:p w:rsidR="00FD132C" w:rsidRDefault="00FD132C" w:rsidP="00774B3C">
      <w:pPr>
        <w:spacing w:after="0" w:line="240" w:lineRule="auto"/>
        <w:rPr>
          <w:b/>
        </w:rPr>
      </w:pPr>
    </w:p>
    <w:p w:rsidR="00FD132C" w:rsidRDefault="00FD132C" w:rsidP="00774B3C">
      <w:pPr>
        <w:spacing w:after="0" w:line="240" w:lineRule="auto"/>
        <w:ind w:left="-720"/>
        <w:rPr>
          <w:b/>
          <w:u w:val="single"/>
        </w:rPr>
      </w:pPr>
    </w:p>
    <w:sectPr w:rsidR="00FD132C" w:rsidSect="001A1FBE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D132C"/>
    <w:rsid w:val="00110BF5"/>
    <w:rsid w:val="001A1FBE"/>
    <w:rsid w:val="0028118D"/>
    <w:rsid w:val="003E7A3B"/>
    <w:rsid w:val="004C7827"/>
    <w:rsid w:val="00511E13"/>
    <w:rsid w:val="0054602A"/>
    <w:rsid w:val="00593592"/>
    <w:rsid w:val="006466E4"/>
    <w:rsid w:val="006C1B69"/>
    <w:rsid w:val="006F576B"/>
    <w:rsid w:val="00774B3C"/>
    <w:rsid w:val="00824641"/>
    <w:rsid w:val="008A54F3"/>
    <w:rsid w:val="009B61E6"/>
    <w:rsid w:val="00AC5F6A"/>
    <w:rsid w:val="00AF1EA6"/>
    <w:rsid w:val="00B848AB"/>
    <w:rsid w:val="00D60A98"/>
    <w:rsid w:val="00DB0422"/>
    <w:rsid w:val="00F7426E"/>
    <w:rsid w:val="00FC1372"/>
    <w:rsid w:val="00FC3983"/>
    <w:rsid w:val="00FD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6E"/>
  </w:style>
  <w:style w:type="paragraph" w:styleId="Heading2">
    <w:name w:val="heading 2"/>
    <w:basedOn w:val="Normal"/>
    <w:next w:val="Normal"/>
    <w:link w:val="Heading2Char"/>
    <w:qFormat/>
    <w:rsid w:val="00FD132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132C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16</cp:revision>
  <cp:lastPrinted>2016-12-19T06:34:00Z</cp:lastPrinted>
  <dcterms:created xsi:type="dcterms:W3CDTF">2014-12-18T06:16:00Z</dcterms:created>
  <dcterms:modified xsi:type="dcterms:W3CDTF">2018-01-02T06:07:00Z</dcterms:modified>
</cp:coreProperties>
</file>